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Ottimizzare i tempi e le priorità - id. 3566648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Irm Srl - Via Torino 19,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BOTTERO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CASALEGNO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VITO MAFALDA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STEFANO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GUGLIANDOLO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SOLOMON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