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Visentini Daniele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Aldo Moro 30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10044 Pianezza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06/02/2024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MANTOAN_5</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Corso:Gestione logistica  e trasporti in azienda</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32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06/02/2024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