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Lavoratori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e-learning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AGGIO CORRADO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SARNI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GOIA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GOIA MASSIMO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REHO TIZIANA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FIINI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CARESIO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PARISI SEBASTIANO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PRINZIS ELENA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AZZAN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PIRAS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SPEZZANO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PODDA DANIELE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GALLEANO FEDERICA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GALLEANO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ALICE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ARAMU TURI FELIPE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