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COLONNA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SETTIMO n. 190/H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10099 SAN MAURO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Processi e tecniche di gestione e cura del cliente Ed.1 -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Customer Relationship Management – processi e strumenti Ed.1 - ore 32.0 -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 l'amministrazione  e il controllo - ore 24.0 -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